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53DC" w14:textId="2F77ED26" w:rsidR="00677489" w:rsidRDefault="00CE124C" w:rsidP="00C84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proofErr w:type="spellStart"/>
      <w:r w:rsidRPr="00CE124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MAMÀ</w:t>
      </w:r>
      <w:proofErr w:type="spellEnd"/>
      <w:r w:rsidRPr="00CE124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proofErr w:type="spellStart"/>
      <w:r w:rsidRPr="00CE124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DOTS</w:t>
      </w:r>
      <w:proofErr w:type="spellEnd"/>
      <w:r w:rsidRPr="00CE124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SU NAVE VESPUCCI</w:t>
      </w:r>
      <w:r w:rsidR="0067748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:</w:t>
      </w:r>
    </w:p>
    <w:p w14:paraId="637783D6" w14:textId="7DD65F41" w:rsidR="004C0918" w:rsidRPr="00CE124C" w:rsidRDefault="00701396" w:rsidP="00C84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DUE CAPOLAVORI </w:t>
      </w:r>
      <w:r w:rsidR="0067748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ENTRA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NO</w:t>
      </w:r>
      <w:r w:rsidR="0067748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="00CE124C" w:rsidRPr="00CE124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 FAR PARTE DEL PATRIMONIO ARTISTICO DELLA MARINA MILITARE</w:t>
      </w:r>
    </w:p>
    <w:p w14:paraId="42286DA1" w14:textId="176F6974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occasione della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Giornata della Marina Militare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della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conclusione del Tour Mondiale 2023–2025 della Nave Scuola Amerigo Vespucci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si è inaugurata il 10 giugno la mostra personale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“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Perseverance</w:t>
      </w:r>
      <w:proofErr w:type="spellEnd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– Evoluzione artistica nell’era dell’A.I.”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MaMà</w:t>
      </w:r>
      <w:proofErr w:type="spellEnd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all’interno del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Villaggio IN Italia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 Porto Antico di Genova. Un’esposizione che celebra la forza dell’arte manuale in un tempo dominato dalla tecnologia.</w:t>
      </w:r>
    </w:p>
    <w:p w14:paraId="240291D5" w14:textId="77777777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L’11 giugno, tre opere chiave –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Perseverance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Santa Barbara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Portrait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</w:t>
      </w:r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Guglielmo Marconi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Portrait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– sono state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trasferite con scorta d’onore della Brigata Marina San Marco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 bordo della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Vespucci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ormeggiata ai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Magazzini del Cotone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per essere esposte alla presentazione del catalogo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“Prove di Trasmissione”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promosso da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Rai Cultura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dal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Comitato Marconi 150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in occasione dei 150 anni dalla nascita di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Guglielmo Marconi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11A151C7" w14:textId="77777777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bordo nave, nel cassero di poppa, sono intervenuti tra gli altri: 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Sottosegretaria alla Cultura Lucia Borgonzoni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il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comunicatore Pier Domenico Garrone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Presidente del Comitato Marconi 150 Giulia Fortunato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l’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AD di Difesa Servizi Luca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Andreoli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la conduttrice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Veronica Maya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i curatori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Ferrara e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Matano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Tra le opere presentate anche il </w:t>
      </w:r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Marconi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Portrait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commissionato dalla Fondazione Marconi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le celebrazioni ufficiali a Villa Griffoni.</w:t>
      </w:r>
    </w:p>
    <w:p w14:paraId="74CAF803" w14:textId="77777777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Due tele, </w:t>
      </w:r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Perseveranza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</w:t>
      </w:r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Santa Barbara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Portrait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entrano ufficialmente nel patrimonio artistico della Marina Militare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suggellando l’incontro tra arte e marittimità. </w:t>
      </w:r>
      <w:proofErr w:type="spellStart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ispirandosi a </w:t>
      </w:r>
      <w:proofErr w:type="spellStart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Seurat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reinterpreta il puntinismo con la tecnica originale del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Pop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Pointillism</w:t>
      </w:r>
      <w:proofErr w:type="spellEnd"/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 quadri che sembrano digitali, ma sono interamente dipinti a mano, olio su tela, punto dopo punto.</w:t>
      </w:r>
    </w:p>
    <w:p w14:paraId="29997830" w14:textId="77777777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Nell’era dell’A.I., l’arte resta una forma autentica di esperienza umana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” – afferma il collettivo, sostenuto da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Anna Fendi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che ne ha riconosciuto il potenziale paragonandoli ad Andy Warhol. Le loro opere catturano lo spirito del presente, rendendo straordinario ciò che è ordinario. Un linguaggio visivo nuovo, italiano, riconoscibile e vivo.</w:t>
      </w:r>
    </w:p>
    <w:p w14:paraId="7FA48EE4" w14:textId="77777777" w:rsidR="00C84497" w:rsidRPr="00C84497" w:rsidRDefault="00C84497" w:rsidP="00C84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lastRenderedPageBreak/>
        <w:t>MaMà</w:t>
      </w:r>
      <w:proofErr w:type="spellEnd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Dots</w:t>
      </w:r>
      <w:proofErr w:type="spellEnd"/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è oggi tra le voci più interessanti dell’arte contemporanea italiana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con riconoscimenti e mostre in sedi come Palazzo delle Esposizioni, Camera dei Deputati, Fondazione Marconi e una presenza internazionale consolidata con la Melissa Morgan Fine Art Gallery in California. Prossimo appuntamento: la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XV Biennale Internazionale d’Arte Contemporanea di Firenze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Fortezza da Basso, </w:t>
      </w:r>
      <w:r w:rsidRPr="00C8449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18–26 ottobre 2025</w:t>
      </w:r>
      <w:r w:rsidRPr="00C8449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62A909EC" w14:textId="50B95663" w:rsidR="00C84497" w:rsidRPr="00C84497" w:rsidRDefault="00C84497" w:rsidP="00C8449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</w:pPr>
      <w:r w:rsidRPr="00C844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AFAFA"/>
          <w:lang w:val="it-IT" w:eastAsia="it-IT"/>
        </w:rPr>
        <w:t> “</w:t>
      </w:r>
      <w:r w:rsidRPr="00C84497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  <w:t>Nell'era dell'A.I. e della digitalizzazione, l'arte continua a essere un'espressione autentica e significativa dell'esperienza umana”.</w:t>
      </w:r>
    </w:p>
    <w:p w14:paraId="7133E975" w14:textId="26AC1FD9" w:rsidR="00C84497" w:rsidRPr="00C84497" w:rsidRDefault="00C84497" w:rsidP="00C8449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C84497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  <w:t xml:space="preserve">                                                                           Cit.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  <w:t>MaMà</w:t>
      </w:r>
      <w:proofErr w:type="spellEnd"/>
      <w:r w:rsidRPr="00C84497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  <w:t xml:space="preserve"> </w:t>
      </w:r>
      <w:proofErr w:type="spellStart"/>
      <w:r w:rsidRPr="00C84497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shd w:val="clear" w:color="auto" w:fill="FAFAFA"/>
          <w:lang w:val="it-IT" w:eastAsia="it-IT"/>
        </w:rPr>
        <w:t>Dots</w:t>
      </w:r>
      <w:proofErr w:type="spellEnd"/>
    </w:p>
    <w:p w14:paraId="3B6430EC" w14:textId="662693E2" w:rsidR="00C84497" w:rsidRPr="004C0918" w:rsidRDefault="00EF0689">
      <w:pPr>
        <w:pStyle w:val="NormaleWeb"/>
        <w:jc w:val="both"/>
      </w:pPr>
      <w:hyperlink r:id="rId8" w:history="1">
        <w:r w:rsidRPr="00324204">
          <w:rPr>
            <w:rStyle w:val="Collegamentoipertestuale"/>
          </w:rPr>
          <w:t>Mama.pointillism@gmail.com</w:t>
        </w:r>
      </w:hyperlink>
      <w:r>
        <w:t xml:space="preserve"> </w:t>
      </w:r>
    </w:p>
    <w:sectPr w:rsidR="00C84497" w:rsidRPr="004C0918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E11AA" w14:textId="77777777" w:rsidR="00E122F6" w:rsidRDefault="00E122F6" w:rsidP="004C0918">
      <w:pPr>
        <w:spacing w:after="0" w:line="240" w:lineRule="auto"/>
      </w:pPr>
      <w:r>
        <w:separator/>
      </w:r>
    </w:p>
  </w:endnote>
  <w:endnote w:type="continuationSeparator" w:id="0">
    <w:p w14:paraId="23EE38FE" w14:textId="77777777" w:rsidR="00E122F6" w:rsidRDefault="00E122F6" w:rsidP="004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Sans Light">
    <w:altName w:val="Arial"/>
    <w:panose1 w:val="020B0302020104020203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Sans Light" w:hAnsi="GillSans Light"/>
      </w:rPr>
      <w:id w:val="921453331"/>
      <w:docPartObj>
        <w:docPartGallery w:val="Page Numbers (Bottom of Page)"/>
        <w:docPartUnique/>
      </w:docPartObj>
    </w:sdtPr>
    <w:sdtEndPr/>
    <w:sdtContent>
      <w:p w14:paraId="3A0ABE72" w14:textId="77777777" w:rsidR="004C07A9" w:rsidRDefault="004C07A9" w:rsidP="004C07A9">
        <w:pPr>
          <w:pStyle w:val="Pidipagina"/>
          <w:jc w:val="center"/>
          <w:rPr>
            <w:rFonts w:ascii="GillSans Light" w:hAnsi="GillSans Light" w:cs="Times New Roman"/>
          </w:rPr>
        </w:pPr>
        <w:r w:rsidRPr="009730FD">
          <w:rPr>
            <w:rFonts w:ascii="GillSans Light" w:hAnsi="GillSans Light" w:cs="Times New Roman"/>
          </w:rPr>
          <w:fldChar w:fldCharType="begin"/>
        </w:r>
        <w:r w:rsidRPr="009730FD">
          <w:rPr>
            <w:rFonts w:ascii="GillSans Light" w:hAnsi="GillSans Light" w:cs="Times New Roman"/>
          </w:rPr>
          <w:instrText>PAGE   \* MERGEFORMAT</w:instrText>
        </w:r>
        <w:r w:rsidRPr="009730FD">
          <w:rPr>
            <w:rFonts w:ascii="GillSans Light" w:hAnsi="GillSans Light" w:cs="Times New Roman"/>
          </w:rPr>
          <w:fldChar w:fldCharType="separate"/>
        </w:r>
        <w:r>
          <w:rPr>
            <w:rFonts w:ascii="GillSans Light" w:hAnsi="GillSans Light" w:cs="Times New Roman"/>
          </w:rPr>
          <w:t>1</w:t>
        </w:r>
        <w:r w:rsidRPr="009730FD">
          <w:rPr>
            <w:rFonts w:ascii="GillSans Light" w:hAnsi="GillSans Light" w:cs="Times New Roman"/>
          </w:rPr>
          <w:fldChar w:fldCharType="end"/>
        </w:r>
      </w:p>
      <w:p w14:paraId="4938E8BD" w14:textId="77777777" w:rsidR="004C07A9" w:rsidRPr="009730FD" w:rsidRDefault="004C07A9" w:rsidP="004C07A9">
        <w:pPr>
          <w:pStyle w:val="Pidipagina"/>
          <w:jc w:val="center"/>
          <w:rPr>
            <w:rFonts w:ascii="GillSans Light" w:hAnsi="GillSans Light" w:cs="Times New Roman"/>
          </w:rPr>
        </w:pPr>
        <w:r>
          <w:rPr>
            <w:rFonts w:ascii="GillSans Light" w:hAnsi="GillSans Light" w:cs="Times New Roman"/>
            <w:noProof/>
          </w:rPr>
          <w:drawing>
            <wp:inline distT="0" distB="0" distL="0" distR="0" wp14:anchorId="4DAF7C02" wp14:editId="60353124">
              <wp:extent cx="438150" cy="373059"/>
              <wp:effectExtent l="0" t="0" r="0" b="8255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9" cy="37711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74585E2" w14:textId="77777777" w:rsidR="004C07A9" w:rsidRDefault="004C07A9" w:rsidP="004C07A9">
        <w:pPr>
          <w:pStyle w:val="Pidipagina"/>
          <w:jc w:val="center"/>
          <w:rPr>
            <w:rFonts w:ascii="GillSans Light" w:hAnsi="GillSans Light"/>
            <w:lang w:val="en-GB"/>
          </w:rPr>
        </w:pPr>
        <w:r w:rsidRPr="009730FD">
          <w:rPr>
            <w:rFonts w:ascii="GillSans Light" w:hAnsi="GillSans Light"/>
            <w:lang w:val="en-GB"/>
          </w:rPr>
          <w:t xml:space="preserve">“Dot after Dot Your Dreams Come True” </w:t>
        </w:r>
      </w:p>
      <w:p w14:paraId="312E062B" w14:textId="77777777" w:rsidR="004C07A9" w:rsidRPr="009730FD" w:rsidRDefault="004C07A9" w:rsidP="004C07A9">
        <w:pPr>
          <w:pStyle w:val="Pidipagina"/>
          <w:jc w:val="center"/>
          <w:rPr>
            <w:rFonts w:ascii="GillSans Light" w:hAnsi="GillSans Light"/>
            <w:lang w:val="en-GB"/>
          </w:rPr>
        </w:pPr>
        <w:r>
          <w:rPr>
            <w:rFonts w:ascii="GillSans Light" w:hAnsi="GillSans Light"/>
            <w:lang w:val="en-GB"/>
          </w:rPr>
          <w:t>BEYOND AI</w:t>
        </w:r>
      </w:p>
    </w:sdtContent>
  </w:sdt>
  <w:p w14:paraId="1D9937E4" w14:textId="77777777" w:rsidR="004C07A9" w:rsidRDefault="004C0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7F30" w14:textId="77777777" w:rsidR="00E122F6" w:rsidRDefault="00E122F6" w:rsidP="004C0918">
      <w:pPr>
        <w:spacing w:after="0" w:line="240" w:lineRule="auto"/>
      </w:pPr>
      <w:r>
        <w:separator/>
      </w:r>
    </w:p>
  </w:footnote>
  <w:footnote w:type="continuationSeparator" w:id="0">
    <w:p w14:paraId="1731AB28" w14:textId="77777777" w:rsidR="00E122F6" w:rsidRDefault="00E122F6" w:rsidP="004C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D294" w14:textId="77777777" w:rsidR="004C07A9" w:rsidRDefault="004C07A9" w:rsidP="004C07A9">
    <w:pPr>
      <w:pStyle w:val="Intestazione"/>
    </w:pPr>
    <w:r>
      <w:rPr>
        <w:noProof/>
      </w:rPr>
      <w:drawing>
        <wp:inline distT="0" distB="0" distL="0" distR="0" wp14:anchorId="1A93AD48" wp14:editId="2E6B5309">
          <wp:extent cx="571500" cy="4857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MA'_Tavola disegn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1" r="1616" b="28130"/>
                  <a:stretch/>
                </pic:blipFill>
                <pic:spPr bwMode="auto">
                  <a:xfrm>
                    <a:off x="0" y="0"/>
                    <a:ext cx="584887" cy="497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72435E" w14:textId="77777777" w:rsidR="004C07A9" w:rsidRPr="009730FD" w:rsidRDefault="004C07A9" w:rsidP="004C07A9">
    <w:pPr>
      <w:pStyle w:val="Pidipagina"/>
      <w:rPr>
        <w:rFonts w:ascii="GillSans Light" w:hAnsi="GillSans Light"/>
      </w:rPr>
    </w:pPr>
    <w:proofErr w:type="spellStart"/>
    <w:r w:rsidRPr="009730FD">
      <w:rPr>
        <w:rFonts w:ascii="GillSans Light" w:hAnsi="GillSans Light"/>
      </w:rPr>
      <w:t>MaMà</w:t>
    </w:r>
    <w:proofErr w:type="spellEnd"/>
    <w:r w:rsidRPr="009730FD">
      <w:rPr>
        <w:rFonts w:ascii="GillSans Light" w:hAnsi="GillSans Light"/>
      </w:rPr>
      <w:t xml:space="preserve"> Dots</w:t>
    </w:r>
  </w:p>
  <w:p w14:paraId="338F518E" w14:textId="77777777" w:rsidR="004C07A9" w:rsidRPr="009730FD" w:rsidRDefault="004C07A9" w:rsidP="004C07A9">
    <w:pPr>
      <w:pStyle w:val="Pidipagina"/>
      <w:rPr>
        <w:rFonts w:ascii="GillSans Light" w:hAnsi="GillSans Light"/>
      </w:rPr>
    </w:pPr>
    <w:r w:rsidRPr="009730FD">
      <w:rPr>
        <w:rFonts w:ascii="GillSans Light" w:hAnsi="GillSans Light"/>
      </w:rPr>
      <w:t>Roma 00195</w:t>
    </w:r>
  </w:p>
  <w:p w14:paraId="1C387759" w14:textId="77777777" w:rsidR="004C07A9" w:rsidRPr="00267C6A" w:rsidRDefault="004C07A9" w:rsidP="004C07A9">
    <w:pPr>
      <w:pStyle w:val="Intestazione"/>
      <w:rPr>
        <w:rFonts w:ascii="Times New Roman" w:hAnsi="Times New Roman" w:cs="Times New Roman"/>
        <w:sz w:val="24"/>
      </w:rPr>
    </w:pPr>
    <w:r w:rsidRPr="00267C6A">
      <w:rPr>
        <w:rFonts w:ascii="Times New Roman" w:hAnsi="Times New Roman" w:cs="Times New Roman"/>
        <w:sz w:val="24"/>
      </w:rPr>
      <w:t xml:space="preserve">Mail: </w:t>
    </w:r>
    <w:hyperlink r:id="rId2" w:history="1">
      <w:r w:rsidRPr="00267C6A">
        <w:rPr>
          <w:rStyle w:val="Collegamentoipertestuale"/>
          <w:rFonts w:ascii="Times New Roman" w:hAnsi="Times New Roman" w:cs="Times New Roman"/>
          <w:sz w:val="24"/>
        </w:rPr>
        <w:t>mama.pointillism@gmail.com</w:t>
      </w:r>
    </w:hyperlink>
  </w:p>
  <w:p w14:paraId="3D47651A" w14:textId="77777777" w:rsidR="004C07A9" w:rsidRPr="003D0E7F" w:rsidRDefault="004C07A9" w:rsidP="004C07A9">
    <w:pPr>
      <w:pStyle w:val="Intestazione"/>
      <w:rPr>
        <w:rFonts w:ascii="Times New Roman" w:hAnsi="Times New Roman" w:cs="Times New Roman"/>
        <w:sz w:val="24"/>
        <w:lang w:val="en-GB"/>
      </w:rPr>
    </w:pPr>
    <w:r w:rsidRPr="00E25324">
      <w:rPr>
        <w:rFonts w:ascii="Times New Roman" w:hAnsi="Times New Roman" w:cs="Times New Roman"/>
        <w:sz w:val="24"/>
        <w:lang w:val="en-GB"/>
      </w:rPr>
      <w:t xml:space="preserve">Web: </w:t>
    </w:r>
    <w:hyperlink r:id="rId3" w:history="1">
      <w:proofErr w:type="spellStart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>MaMà</w:t>
      </w:r>
      <w:proofErr w:type="spellEnd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 xml:space="preserve"> Dots Pop Pointillism (mamadotsroma.com)</w:t>
      </w:r>
    </w:hyperlink>
  </w:p>
  <w:p w14:paraId="76FE7321" w14:textId="665D5CBB" w:rsidR="004C07A9" w:rsidRPr="00E25324" w:rsidRDefault="004C07A9" w:rsidP="004C07A9">
    <w:pPr>
      <w:pStyle w:val="Intestazione"/>
      <w:rPr>
        <w:rFonts w:ascii="Times New Roman" w:hAnsi="Times New Roman" w:cs="Times New Roman"/>
        <w:sz w:val="24"/>
        <w:lang w:val="en-GB"/>
      </w:rPr>
    </w:pPr>
    <w:proofErr w:type="spellStart"/>
    <w:r w:rsidRPr="00E25324">
      <w:rPr>
        <w:rFonts w:ascii="Times New Roman" w:hAnsi="Times New Roman" w:cs="Times New Roman"/>
        <w:sz w:val="24"/>
        <w:lang w:val="en-GB"/>
      </w:rPr>
      <w:t>Cel</w:t>
    </w:r>
    <w:proofErr w:type="spellEnd"/>
    <w:r w:rsidRPr="00E25324">
      <w:rPr>
        <w:rFonts w:ascii="Times New Roman" w:hAnsi="Times New Roman" w:cs="Times New Roman"/>
        <w:sz w:val="24"/>
        <w:lang w:val="en-GB"/>
      </w:rPr>
      <w:t xml:space="preserve">. (+39) 3334791302 </w:t>
    </w:r>
    <w:proofErr w:type="gramStart"/>
    <w:r w:rsidRPr="00E25324">
      <w:rPr>
        <w:rFonts w:ascii="Times New Roman" w:hAnsi="Times New Roman" w:cs="Times New Roman"/>
        <w:sz w:val="24"/>
        <w:lang w:val="en-GB"/>
      </w:rPr>
      <w:t>–  (</w:t>
    </w:r>
    <w:proofErr w:type="gramEnd"/>
    <w:r w:rsidRPr="00E25324">
      <w:rPr>
        <w:rFonts w:ascii="Times New Roman" w:hAnsi="Times New Roman" w:cs="Times New Roman"/>
        <w:sz w:val="24"/>
        <w:lang w:val="en-GB"/>
      </w:rPr>
      <w:t>+39) 38901</w:t>
    </w:r>
    <w:r>
      <w:rPr>
        <w:rFonts w:ascii="Times New Roman" w:hAnsi="Times New Roman" w:cs="Times New Roman"/>
        <w:sz w:val="24"/>
        <w:lang w:val="en-GB"/>
      </w:rPr>
      <w:t>1</w:t>
    </w:r>
    <w:r w:rsidRPr="00E25324">
      <w:rPr>
        <w:rFonts w:ascii="Times New Roman" w:hAnsi="Times New Roman" w:cs="Times New Roman"/>
        <w:sz w:val="24"/>
        <w:lang w:val="en-GB"/>
      </w:rPr>
      <w:t>3337</w:t>
    </w:r>
  </w:p>
  <w:p w14:paraId="3BD67D87" w14:textId="77777777" w:rsidR="004C07A9" w:rsidRDefault="004C07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33083"/>
    <w:multiLevelType w:val="multilevel"/>
    <w:tmpl w:val="881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B3A96"/>
    <w:multiLevelType w:val="multilevel"/>
    <w:tmpl w:val="B0A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73DA0"/>
    <w:multiLevelType w:val="multilevel"/>
    <w:tmpl w:val="A518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0FB0"/>
    <w:multiLevelType w:val="multilevel"/>
    <w:tmpl w:val="EC3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E2828"/>
    <w:multiLevelType w:val="multilevel"/>
    <w:tmpl w:val="711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769"/>
    <w:rsid w:val="00034616"/>
    <w:rsid w:val="0006063C"/>
    <w:rsid w:val="00086CAA"/>
    <w:rsid w:val="0015074B"/>
    <w:rsid w:val="0029639D"/>
    <w:rsid w:val="00326F90"/>
    <w:rsid w:val="003B1E39"/>
    <w:rsid w:val="004C07A9"/>
    <w:rsid w:val="004C0918"/>
    <w:rsid w:val="00677489"/>
    <w:rsid w:val="00701396"/>
    <w:rsid w:val="00AA1D8D"/>
    <w:rsid w:val="00B13F5D"/>
    <w:rsid w:val="00B47730"/>
    <w:rsid w:val="00C70520"/>
    <w:rsid w:val="00C84497"/>
    <w:rsid w:val="00CB0664"/>
    <w:rsid w:val="00CE124C"/>
    <w:rsid w:val="00E122F6"/>
    <w:rsid w:val="00EF06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6F93"/>
  <w14:defaultImageDpi w14:val="300"/>
  <w15:docId w15:val="{C6DF6DE9-4975-F747-9B13-F04A0DD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unhideWhenUsed/>
    <w:rsid w:val="004C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C07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.pointillis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madotsroma.com/" TargetMode="External"/><Relationship Id="rId2" Type="http://schemas.openxmlformats.org/officeDocument/2006/relationships/hyperlink" Target="mailto:mama.pointillism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Marianna Improta</cp:lastModifiedBy>
  <cp:revision>2</cp:revision>
  <dcterms:created xsi:type="dcterms:W3CDTF">2025-06-12T08:10:00Z</dcterms:created>
  <dcterms:modified xsi:type="dcterms:W3CDTF">2025-06-12T08:10:00Z</dcterms:modified>
  <cp:category/>
</cp:coreProperties>
</file>