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1312" w:rsidRPr="00DF1312" w:rsidRDefault="00DF1312" w:rsidP="00DF1312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  <w:r w:rsidRPr="00DF1312">
        <w:t>SITU Festival</w:t>
      </w:r>
    </w:p>
    <w:p w:rsidR="00DF1312" w:rsidRPr="00DF1312" w:rsidRDefault="00DF1312" w:rsidP="00DF1312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  <w:r w:rsidRPr="00DF1312">
        <w:t>OPEN CALL – VI edizione</w:t>
      </w:r>
    </w:p>
    <w:p w:rsidR="00DF1312" w:rsidRPr="00DF1312" w:rsidRDefault="00DF1312" w:rsidP="00DF1312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  <w:r w:rsidRPr="00DF1312">
        <w:t>18 – 31 Agosto 2025</w:t>
      </w:r>
    </w:p>
    <w:p w:rsidR="00DF1312" w:rsidRPr="00DF1312" w:rsidRDefault="00DF1312" w:rsidP="00DF1312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  <w:r w:rsidRPr="00DF1312">
        <w:t xml:space="preserve">Ficarra (ME), </w:t>
      </w:r>
      <w:proofErr w:type="spellStart"/>
      <w:r w:rsidRPr="00DF1312">
        <w:t>Siclia</w:t>
      </w:r>
      <w:proofErr w:type="spellEnd"/>
    </w:p>
    <w:p w:rsidR="00DF1312" w:rsidRDefault="00DF1312" w:rsidP="00DF1312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  <w:r w:rsidRPr="00DF1312">
        <w:t xml:space="preserve">Un progetto di </w:t>
      </w:r>
      <w:proofErr w:type="spellStart"/>
      <w:r w:rsidRPr="00DF1312">
        <w:t>A.p.s</w:t>
      </w:r>
      <w:proofErr w:type="spellEnd"/>
      <w:r w:rsidRPr="00DF1312">
        <w:t>. Zona Blu</w:t>
      </w:r>
    </w:p>
    <w:p w:rsidR="00DF1312" w:rsidRPr="00DF1312" w:rsidRDefault="00DF1312" w:rsidP="00DF1312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</w:p>
    <w:p w:rsidR="00064C9D" w:rsidRPr="00DF1312" w:rsidRDefault="00064C9D" w:rsidP="00DF1312">
      <w:pPr>
        <w:pStyle w:val="NormaleWeb"/>
        <w:shd w:val="clear" w:color="auto" w:fill="FFFFFF"/>
        <w:spacing w:after="0" w:afterAutospacing="0" w:line="360" w:lineRule="auto"/>
        <w:jc w:val="both"/>
      </w:pPr>
      <w:r w:rsidRPr="00DF1312">
        <w:rPr>
          <w:b/>
          <w:bCs/>
        </w:rPr>
        <w:t>L’</w:t>
      </w:r>
      <w:proofErr w:type="spellStart"/>
      <w:r w:rsidRPr="00DF1312">
        <w:rPr>
          <w:b/>
          <w:bCs/>
        </w:rPr>
        <w:t>a</w:t>
      </w:r>
      <w:r w:rsidRPr="00DF1312">
        <w:rPr>
          <w:b/>
          <w:bCs/>
        </w:rPr>
        <w:t>.</w:t>
      </w:r>
      <w:r w:rsidRPr="00DF1312">
        <w:rPr>
          <w:b/>
          <w:bCs/>
        </w:rPr>
        <w:t>p</w:t>
      </w:r>
      <w:r w:rsidRPr="00DF1312">
        <w:rPr>
          <w:b/>
          <w:bCs/>
        </w:rPr>
        <w:t>.</w:t>
      </w:r>
      <w:r w:rsidRPr="00DF1312">
        <w:rPr>
          <w:b/>
          <w:bCs/>
        </w:rPr>
        <w:t>s</w:t>
      </w:r>
      <w:proofErr w:type="spellEnd"/>
      <w:r w:rsidRPr="00DF1312">
        <w:rPr>
          <w:b/>
          <w:bCs/>
        </w:rPr>
        <w:t>.</w:t>
      </w:r>
      <w:r w:rsidRPr="00DF1312">
        <w:rPr>
          <w:b/>
          <w:bCs/>
        </w:rPr>
        <w:t xml:space="preserve"> Zona Blu </w:t>
      </w:r>
      <w:r w:rsidRPr="00DF1312">
        <w:t xml:space="preserve">presenta il lancio </w:t>
      </w:r>
      <w:r w:rsidRPr="00DF1312">
        <w:rPr>
          <w:b/>
          <w:bCs/>
        </w:rPr>
        <w:t>dell’open call 202</w:t>
      </w:r>
      <w:r w:rsidRPr="00DF1312">
        <w:rPr>
          <w:b/>
          <w:bCs/>
        </w:rPr>
        <w:t>5</w:t>
      </w:r>
      <w:r w:rsidRPr="00DF1312">
        <w:t xml:space="preserve"> per la </w:t>
      </w:r>
      <w:r w:rsidRPr="00DF1312">
        <w:t>sesta</w:t>
      </w:r>
      <w:r w:rsidRPr="00DF1312">
        <w:t xml:space="preserve"> edizione del progetto SITU</w:t>
      </w:r>
      <w:r w:rsidR="00DF1312">
        <w:t xml:space="preserve"> </w:t>
      </w:r>
      <w:r w:rsidRPr="00DF1312">
        <w:t>Festival</w:t>
      </w:r>
      <w:r w:rsidRPr="00DF1312">
        <w:t>, l</w:t>
      </w:r>
      <w:r w:rsidRPr="00DF1312">
        <w:t>a residenza d’artista e festival site</w:t>
      </w:r>
      <w:r w:rsidRPr="00DF1312">
        <w:t>-</w:t>
      </w:r>
      <w:proofErr w:type="spellStart"/>
      <w:r w:rsidRPr="00DF1312">
        <w:t>specific</w:t>
      </w:r>
      <w:proofErr w:type="spellEnd"/>
      <w:r w:rsidRPr="00DF1312">
        <w:rPr>
          <w:b/>
          <w:bCs/>
        </w:rPr>
        <w:t xml:space="preserve"> </w:t>
      </w:r>
      <w:r w:rsidRPr="00DF1312">
        <w:t>i</w:t>
      </w:r>
      <w:r w:rsidRPr="00064C9D">
        <w:rPr>
          <w:color w:val="000000"/>
        </w:rPr>
        <w:t>nvit</w:t>
      </w:r>
      <w:r w:rsidRPr="00DF1312">
        <w:rPr>
          <w:color w:val="000000"/>
        </w:rPr>
        <w:t>a</w:t>
      </w:r>
      <w:r w:rsidRPr="00064C9D">
        <w:rPr>
          <w:color w:val="000000"/>
        </w:rPr>
        <w:t xml:space="preserve"> gli artisti a lavorare a stretto contatto nel territorio siciliano presso</w:t>
      </w:r>
      <w:r w:rsidRPr="00DF1312">
        <w:rPr>
          <w:b/>
          <w:bCs/>
        </w:rPr>
        <w:t xml:space="preserve"> Ficarra</w:t>
      </w:r>
      <w:r w:rsidRPr="00DF1312">
        <w:rPr>
          <w:b/>
          <w:bCs/>
        </w:rPr>
        <w:t xml:space="preserve"> (</w:t>
      </w:r>
      <w:r w:rsidRPr="00DF1312">
        <w:rPr>
          <w:b/>
          <w:bCs/>
        </w:rPr>
        <w:t>ME</w:t>
      </w:r>
      <w:r w:rsidRPr="00DF1312">
        <w:rPr>
          <w:b/>
          <w:bCs/>
        </w:rPr>
        <w:t>)</w:t>
      </w:r>
      <w:r w:rsidRPr="00DF1312">
        <w:rPr>
          <w:b/>
          <w:bCs/>
        </w:rPr>
        <w:t xml:space="preserve"> </w:t>
      </w:r>
      <w:r w:rsidRPr="00DF1312">
        <w:rPr>
          <w:b/>
          <w:bCs/>
        </w:rPr>
        <w:t xml:space="preserve">dal </w:t>
      </w:r>
      <w:r w:rsidRPr="00DF1312">
        <w:rPr>
          <w:b/>
          <w:bCs/>
        </w:rPr>
        <w:t>18</w:t>
      </w:r>
      <w:r w:rsidRPr="00DF1312">
        <w:rPr>
          <w:b/>
          <w:bCs/>
        </w:rPr>
        <w:t xml:space="preserve"> al </w:t>
      </w:r>
      <w:r w:rsidRPr="00DF1312">
        <w:rPr>
          <w:b/>
          <w:bCs/>
        </w:rPr>
        <w:t xml:space="preserve">31 </w:t>
      </w:r>
      <w:r w:rsidRPr="00DF1312">
        <w:rPr>
          <w:b/>
          <w:bCs/>
        </w:rPr>
        <w:t>Agosto</w:t>
      </w:r>
      <w:r w:rsidRPr="00DF1312">
        <w:rPr>
          <w:b/>
          <w:bCs/>
        </w:rPr>
        <w:t xml:space="preserve"> 2025.</w:t>
      </w:r>
    </w:p>
    <w:p w:rsidR="00064C9D" w:rsidRPr="00DF1312" w:rsidRDefault="00064C9D" w:rsidP="00DF1312">
      <w:pPr>
        <w:pStyle w:val="NormaleWeb"/>
        <w:shd w:val="clear" w:color="auto" w:fill="FFFFFF"/>
        <w:spacing w:line="360" w:lineRule="auto"/>
        <w:jc w:val="both"/>
      </w:pPr>
      <w:r w:rsidRPr="00DF1312">
        <w:rPr>
          <w:b/>
          <w:bCs/>
        </w:rPr>
        <w:t xml:space="preserve">SITU Festival </w:t>
      </w:r>
      <w:r w:rsidRPr="00DF1312">
        <w:t>è un progetto di valorizzazione territoriale che si concentra sulla pratica del site-</w:t>
      </w:r>
      <w:proofErr w:type="spellStart"/>
      <w:r w:rsidRPr="00DF1312">
        <w:t>specific</w:t>
      </w:r>
      <w:proofErr w:type="spellEnd"/>
      <w:r w:rsidRPr="00DF1312">
        <w:t>, invitando gli artisti a reinterpretare in chiave contemporanea i luoghi storici e religiosi distintivi del borgo che ospita l'evento. Le sedi selezionate vengono destinate a studio per gli artisti per una durata di 12 giorni, durante i quali gli artisti esplorano i luoghi, approfondendone la storia e la struttura, al fine di creare un'opera site-</w:t>
      </w:r>
      <w:proofErr w:type="spellStart"/>
      <w:r w:rsidRPr="00DF1312">
        <w:t>specific</w:t>
      </w:r>
      <w:proofErr w:type="spellEnd"/>
      <w:r w:rsidRPr="00DF1312">
        <w:t xml:space="preserve"> che offra una nuova lettura del territorio e delle sue architetture. </w:t>
      </w:r>
      <w:r w:rsidR="00DF1312" w:rsidRPr="00DF1312">
        <w:t>SITU Festival si struttura in due parti: un primo momento dedicato alla residenza d’artista per la realizzazione di opere site-</w:t>
      </w:r>
      <w:proofErr w:type="spellStart"/>
      <w:r w:rsidR="00DF1312" w:rsidRPr="00DF1312">
        <w:t>specific</w:t>
      </w:r>
      <w:proofErr w:type="spellEnd"/>
      <w:r w:rsidR="00DF1312" w:rsidRPr="00DF1312">
        <w:t xml:space="preserve"> e un secondo momento di restituzione dei lavori realizzati offrendo una mostra d’arte contemporanea al pubblico. Durante i tre giorni di festival oltre agli artisti in residenza ogni anno invitiamo artisti d'eccezione ampliando il progetto con mostre collaterali, un ricco programma di eventi e </w:t>
      </w:r>
      <w:proofErr w:type="spellStart"/>
      <w:r w:rsidR="00DF1312" w:rsidRPr="00DF1312">
        <w:t>attivita</w:t>
      </w:r>
      <w:proofErr w:type="spellEnd"/>
      <w:r w:rsidR="00DF1312" w:rsidRPr="00DF1312">
        <w:t xml:space="preserve">̀ aperte al pubblico, tra cui, incontri e conversazioni con ospiti d'eccezione, live performance, workshop, laboratori di arte terapia ed eventi musicali. </w:t>
      </w:r>
    </w:p>
    <w:p w:rsidR="00064C9D" w:rsidRPr="00DF1312" w:rsidRDefault="00064C9D" w:rsidP="00DF1312">
      <w:pPr>
        <w:pStyle w:val="NormaleWeb"/>
        <w:shd w:val="clear" w:color="auto" w:fill="FFFFFF"/>
        <w:spacing w:line="360" w:lineRule="auto"/>
        <w:jc w:val="both"/>
      </w:pPr>
      <w:r w:rsidRPr="00DF1312">
        <w:rPr>
          <w:b/>
          <w:bCs/>
        </w:rPr>
        <w:t xml:space="preserve">A chi è rivolto </w:t>
      </w:r>
    </w:p>
    <w:p w:rsidR="00DF1312" w:rsidRDefault="00064C9D" w:rsidP="00DF1312">
      <w:pPr>
        <w:pStyle w:val="NormaleWeb"/>
        <w:shd w:val="clear" w:color="auto" w:fill="FFFFFF"/>
        <w:spacing w:line="360" w:lineRule="auto"/>
        <w:jc w:val="both"/>
      </w:pPr>
      <w:r w:rsidRPr="00DF1312">
        <w:t xml:space="preserve">SITU Festival accoglie sette </w:t>
      </w:r>
      <w:proofErr w:type="spellStart"/>
      <w:r w:rsidRPr="00DF1312">
        <w:t>artist</w:t>
      </w:r>
      <w:proofErr w:type="spellEnd"/>
      <w:r w:rsidRPr="00DF1312">
        <w:t xml:space="preserve">* nazionali e internazionali </w:t>
      </w:r>
      <w:r w:rsidRPr="00DF1312">
        <w:t>con</w:t>
      </w:r>
      <w:r w:rsidRPr="00DF1312">
        <w:t xml:space="preserve"> un background di arti visive, architettura, design, digital art, arti performative, video arte e fotografia. I criteri di selezione saranno attuati premiando progetti site-</w:t>
      </w:r>
      <w:proofErr w:type="spellStart"/>
      <w:r w:rsidRPr="00DF1312">
        <w:t>specific</w:t>
      </w:r>
      <w:proofErr w:type="spellEnd"/>
      <w:r w:rsidRPr="00DF1312">
        <w:t xml:space="preserve"> in dialogo con lo spazio architettonico delle sedi espositive proposte, le abilità </w:t>
      </w:r>
      <w:proofErr w:type="spellStart"/>
      <w:r w:rsidRPr="00DF1312">
        <w:t>dell’artist</w:t>
      </w:r>
      <w:proofErr w:type="spellEnd"/>
      <w:r w:rsidRPr="00DF1312">
        <w:t xml:space="preserve">* dello spirito di adattamento </w:t>
      </w:r>
      <w:proofErr w:type="spellStart"/>
      <w:r w:rsidRPr="00DF1312">
        <w:t>allestitivo</w:t>
      </w:r>
      <w:proofErr w:type="spellEnd"/>
      <w:r w:rsidRPr="00DF1312">
        <w:t xml:space="preserve">, valutato in base al portfolio cosí come la coerenza della ricerca e percorso artistico. </w:t>
      </w:r>
    </w:p>
    <w:p w:rsidR="00DF1312" w:rsidRPr="00DF1312" w:rsidRDefault="00064C9D" w:rsidP="00DF1312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  <w:r w:rsidRPr="00064C9D">
        <w:rPr>
          <w:b/>
          <w:bCs/>
          <w:color w:val="000000"/>
        </w:rPr>
        <w:br/>
        <w:t xml:space="preserve">Il bando è aperto fino al </w:t>
      </w:r>
      <w:r w:rsidRPr="00DF1312">
        <w:rPr>
          <w:b/>
          <w:bCs/>
          <w:color w:val="000000"/>
        </w:rPr>
        <w:t>31</w:t>
      </w:r>
      <w:r w:rsidRPr="00064C9D">
        <w:rPr>
          <w:b/>
          <w:bCs/>
          <w:color w:val="000000"/>
        </w:rPr>
        <w:t xml:space="preserve"> </w:t>
      </w:r>
      <w:r w:rsidRPr="00DF1312">
        <w:rPr>
          <w:b/>
          <w:bCs/>
          <w:color w:val="000000"/>
        </w:rPr>
        <w:t>maggio</w:t>
      </w:r>
      <w:r w:rsidRPr="00064C9D">
        <w:rPr>
          <w:color w:val="000000"/>
        </w:rPr>
        <w:t>, termine ultimo per presentare i propri progetti</w:t>
      </w:r>
      <w:r w:rsidR="00DF1312">
        <w:rPr>
          <w:color w:val="000000"/>
        </w:rPr>
        <w:t xml:space="preserve">, la call completa contenete le diverse istruzioni per la partecipazione è consultabile al seguente </w:t>
      </w:r>
      <w:hyperlink r:id="rId4" w:history="1">
        <w:r w:rsidR="00DF1312" w:rsidRPr="00DF1312">
          <w:rPr>
            <w:rStyle w:val="Collegamentoipertestuale"/>
          </w:rPr>
          <w:t>link</w:t>
        </w:r>
      </w:hyperlink>
      <w:r w:rsidR="00DF1312">
        <w:rPr>
          <w:color w:val="000000"/>
        </w:rPr>
        <w:t>.</w:t>
      </w:r>
      <w:r w:rsidRPr="00064C9D">
        <w:rPr>
          <w:color w:val="000000"/>
        </w:rPr>
        <w:t xml:space="preserve"> </w:t>
      </w:r>
      <w:r w:rsidR="00DF1312">
        <w:rPr>
          <w:color w:val="000000"/>
        </w:rPr>
        <w:t>Gli esisti delle candidature verranno comunicati in un primo step</w:t>
      </w:r>
      <w:r w:rsidRPr="00064C9D">
        <w:rPr>
          <w:color w:val="000000"/>
        </w:rPr>
        <w:t xml:space="preserve"> tramite mail entro il</w:t>
      </w:r>
      <w:r w:rsidR="00DF1312">
        <w:rPr>
          <w:color w:val="000000"/>
        </w:rPr>
        <w:t xml:space="preserve"> 15 giugno</w:t>
      </w:r>
      <w:r w:rsidRPr="00064C9D">
        <w:rPr>
          <w:color w:val="000000"/>
        </w:rPr>
        <w:t>.</w:t>
      </w:r>
      <w:r w:rsidRPr="00064C9D">
        <w:rPr>
          <w:color w:val="000000"/>
        </w:rPr>
        <w:br/>
      </w:r>
      <w:r w:rsidRPr="00064C9D">
        <w:rPr>
          <w:color w:val="000000"/>
        </w:rPr>
        <w:br/>
      </w:r>
      <w:r w:rsidRPr="00064C9D">
        <w:rPr>
          <w:b/>
          <w:bCs/>
          <w:color w:val="000000"/>
        </w:rPr>
        <w:lastRenderedPageBreak/>
        <w:t>Timeline</w:t>
      </w:r>
      <w:r w:rsidRPr="00064C9D">
        <w:rPr>
          <w:color w:val="000000"/>
        </w:rPr>
        <w:br/>
        <w:t>Deadline candidature</w:t>
      </w:r>
      <w:r w:rsidRPr="00DF1312">
        <w:rPr>
          <w:color w:val="000000"/>
        </w:rPr>
        <w:t xml:space="preserve">: </w:t>
      </w:r>
      <w:r w:rsidRPr="00DF1312">
        <w:rPr>
          <w:b/>
          <w:bCs/>
          <w:color w:val="000000"/>
        </w:rPr>
        <w:t>31</w:t>
      </w:r>
      <w:r w:rsidRPr="00064C9D">
        <w:rPr>
          <w:b/>
          <w:bCs/>
          <w:color w:val="000000"/>
        </w:rPr>
        <w:t xml:space="preserve"> </w:t>
      </w:r>
      <w:r w:rsidRPr="00DF1312">
        <w:rPr>
          <w:b/>
          <w:bCs/>
          <w:color w:val="000000"/>
        </w:rPr>
        <w:t>maggio</w:t>
      </w:r>
      <w:r w:rsidRPr="00DF1312">
        <w:rPr>
          <w:color w:val="000000"/>
        </w:rPr>
        <w:t xml:space="preserve"> </w:t>
      </w:r>
      <w:r w:rsidRPr="00064C9D">
        <w:rPr>
          <w:color w:val="000000"/>
        </w:rPr>
        <w:t>202</w:t>
      </w:r>
      <w:r w:rsidRPr="00DF1312">
        <w:rPr>
          <w:color w:val="000000"/>
        </w:rPr>
        <w:t>5</w:t>
      </w:r>
    </w:p>
    <w:p w:rsidR="00064C9D" w:rsidRPr="00DF1312" w:rsidRDefault="00064C9D" w:rsidP="00DF1312">
      <w:pPr>
        <w:pStyle w:val="NormaleWeb"/>
        <w:shd w:val="clear" w:color="auto" w:fill="FFFFFF"/>
        <w:spacing w:before="0" w:beforeAutospacing="0" w:after="0" w:afterAutospacing="0" w:line="360" w:lineRule="auto"/>
      </w:pPr>
      <w:r w:rsidRPr="00DF1312">
        <w:rPr>
          <w:color w:val="000000"/>
        </w:rPr>
        <w:t>Esiti candidature: 15 giugno 2025</w:t>
      </w:r>
      <w:r w:rsidRPr="00064C9D">
        <w:rPr>
          <w:color w:val="000000"/>
        </w:rPr>
        <w:br/>
        <w:t xml:space="preserve">Residenza d’artista: </w:t>
      </w:r>
      <w:r w:rsidRPr="00DF1312">
        <w:rPr>
          <w:b/>
          <w:bCs/>
        </w:rPr>
        <w:t xml:space="preserve">18 - 28 agosto </w:t>
      </w:r>
      <w:r w:rsidRPr="00DF1312">
        <w:rPr>
          <w:b/>
          <w:bCs/>
        </w:rPr>
        <w:t>2025</w:t>
      </w:r>
    </w:p>
    <w:p w:rsidR="00DF1312" w:rsidRDefault="00064C9D" w:rsidP="00DF1312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</w:rPr>
      </w:pPr>
      <w:r w:rsidRPr="00064C9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SITU Festival: </w:t>
      </w:r>
      <w:r w:rsidRPr="00DF1312">
        <w:rPr>
          <w:rFonts w:ascii="Times New Roman" w:hAnsi="Times New Roman" w:cs="Times New Roman"/>
          <w:b/>
          <w:bCs/>
        </w:rPr>
        <w:t>29 - 31 agosto</w:t>
      </w:r>
      <w:r w:rsidRPr="00DF1312">
        <w:rPr>
          <w:rFonts w:ascii="Times New Roman" w:hAnsi="Times New Roman" w:cs="Times New Roman"/>
          <w:b/>
          <w:bCs/>
        </w:rPr>
        <w:t xml:space="preserve"> 2025</w:t>
      </w:r>
    </w:p>
    <w:p w:rsidR="00DF1312" w:rsidRDefault="00DF1312" w:rsidP="00DF1312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</w:rPr>
      </w:pPr>
    </w:p>
    <w:p w:rsidR="00DF1312" w:rsidRPr="00310D46" w:rsidRDefault="00DF1312" w:rsidP="00DF1312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</w:rPr>
      </w:pPr>
      <w:r w:rsidRPr="00310D46">
        <w:rPr>
          <w:rFonts w:ascii="Times New Roman" w:hAnsi="Times New Roman" w:cs="Times New Roman"/>
          <w:b/>
          <w:bCs/>
        </w:rPr>
        <w:t>Informazioni e contatti:</w:t>
      </w:r>
    </w:p>
    <w:p w:rsidR="00DF1312" w:rsidRDefault="00DF1312" w:rsidP="00DF131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310D4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Le candidature sono aperte fino al </w:t>
      </w:r>
      <w:r w:rsidRPr="00310D4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31</w:t>
      </w:r>
      <w:r w:rsidRPr="00310D4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310D4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maggio</w:t>
      </w:r>
      <w:r w:rsidRPr="00310D4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202</w:t>
      </w:r>
      <w:r w:rsidRPr="00310D4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5</w:t>
      </w:r>
      <w:r w:rsidRPr="00310D4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 inviando il proprio materiale a</w:t>
      </w:r>
      <w:r w:rsidR="00310D46" w:rsidRPr="00310D4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hyperlink r:id="rId5" w:history="1">
        <w:r w:rsidR="00310D46" w:rsidRPr="00310D46">
          <w:rPr>
            <w:rStyle w:val="Collegamentoipertestuale"/>
            <w:rFonts w:ascii="Times New Roman" w:eastAsia="Times New Roman" w:hAnsi="Times New Roman" w:cs="Times New Roman"/>
            <w:kern w:val="0"/>
            <w:lang w:eastAsia="it-IT"/>
            <w14:ligatures w14:val="none"/>
          </w:rPr>
          <w:t>situproject@gmail.com</w:t>
        </w:r>
      </w:hyperlink>
      <w:r w:rsidRPr="00310D4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una volta consultato il bando della call al seguente </w:t>
      </w:r>
      <w:hyperlink r:id="rId6" w:history="1">
        <w:r w:rsidR="00310D46" w:rsidRPr="00DF1312">
          <w:rPr>
            <w:rStyle w:val="Collegamentoipertestuale"/>
          </w:rPr>
          <w:t>link</w:t>
        </w:r>
      </w:hyperlink>
      <w:r w:rsidR="00310D46">
        <w:rPr>
          <w:color w:val="000000"/>
        </w:rPr>
        <w:t>.</w:t>
      </w:r>
      <w:r w:rsidR="00310D46" w:rsidRPr="00064C9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310D4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Le candidature inoltrare con formati diversi da quanto</w:t>
      </w:r>
      <w:r w:rsidRPr="00DF1312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richiesti o non complete non verranno prese in considerazione, a tal proposito per qualsiasi dubbio non esitate e contattarci. </w:t>
      </w:r>
    </w:p>
    <w:p w:rsidR="00523AD1" w:rsidRPr="00DF1312" w:rsidRDefault="00523AD1" w:rsidP="00523AD1">
      <w:pPr>
        <w:pStyle w:val="NormaleWeb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Per partecipare all’open call è previsto un </w:t>
      </w:r>
      <w:r w:rsidRPr="00523AD1">
        <w:rPr>
          <w:color w:val="000000"/>
        </w:rPr>
        <w:t xml:space="preserve">contributo è di </w:t>
      </w:r>
      <w:r w:rsidRPr="00523AD1">
        <w:rPr>
          <w:b/>
          <w:bCs/>
          <w:color w:val="000000"/>
        </w:rPr>
        <w:t>Euro 20 (</w:t>
      </w:r>
      <w:r w:rsidRPr="00523AD1">
        <w:rPr>
          <w:color w:val="000000"/>
        </w:rPr>
        <w:t>venti), che comprende il tesseramento all'</w:t>
      </w:r>
      <w:proofErr w:type="spellStart"/>
      <w:r w:rsidRPr="00523AD1">
        <w:rPr>
          <w:color w:val="000000"/>
        </w:rPr>
        <w:t>A.p.s</w:t>
      </w:r>
      <w:proofErr w:type="spellEnd"/>
      <w:r w:rsidRPr="00523AD1">
        <w:rPr>
          <w:color w:val="000000"/>
        </w:rPr>
        <w:t>. Zona Blu</w:t>
      </w:r>
      <w:r>
        <w:rPr>
          <w:color w:val="000000"/>
        </w:rPr>
        <w:t>.</w:t>
      </w:r>
    </w:p>
    <w:p w:rsidR="00DF1312" w:rsidRDefault="00DF1312" w:rsidP="00DF1312">
      <w:pPr>
        <w:pStyle w:val="NormaleWeb"/>
        <w:shd w:val="clear" w:color="auto" w:fill="FFFFFF"/>
        <w:spacing w:line="360" w:lineRule="auto"/>
        <w:jc w:val="both"/>
        <w:rPr>
          <w:b/>
          <w:bCs/>
        </w:rPr>
      </w:pPr>
      <w:r>
        <w:rPr>
          <w:b/>
          <w:bCs/>
        </w:rPr>
        <w:t>-</w:t>
      </w:r>
    </w:p>
    <w:p w:rsidR="00DF1312" w:rsidRDefault="00DF1312" w:rsidP="00DF1312">
      <w:pPr>
        <w:pStyle w:val="NormaleWeb"/>
        <w:shd w:val="clear" w:color="auto" w:fill="FFFFFF"/>
        <w:spacing w:line="360" w:lineRule="auto"/>
        <w:jc w:val="both"/>
        <w:rPr>
          <w:sz w:val="16"/>
          <w:szCs w:val="16"/>
        </w:rPr>
      </w:pPr>
      <w:r w:rsidRPr="00DF1312">
        <w:rPr>
          <w:b/>
          <w:bCs/>
          <w:sz w:val="16"/>
          <w:szCs w:val="16"/>
        </w:rPr>
        <w:t>SITU Festival</w:t>
      </w:r>
      <w:r w:rsidRPr="00DF1312">
        <w:rPr>
          <w:sz w:val="16"/>
          <w:szCs w:val="16"/>
        </w:rPr>
        <w:t xml:space="preserve"> nasce dalla </w:t>
      </w:r>
      <w:proofErr w:type="spellStart"/>
      <w:r w:rsidRPr="00DF1312">
        <w:rPr>
          <w:sz w:val="16"/>
          <w:szCs w:val="16"/>
        </w:rPr>
        <w:t>volonta</w:t>
      </w:r>
      <w:proofErr w:type="spellEnd"/>
      <w:r w:rsidRPr="00DF1312">
        <w:rPr>
          <w:sz w:val="16"/>
          <w:szCs w:val="16"/>
        </w:rPr>
        <w:t xml:space="preserve">̀ di sradicarsi dai centri dell’arte e dal modello della città contemporanea proponendo una rilettura dei luoghi espositivi per cercare delle chiavi di lettura insolite e alternative a quelle del sistema vigente. Fondato e curato dall’artista </w:t>
      </w:r>
      <w:r w:rsidRPr="00DF1312">
        <w:rPr>
          <w:b/>
          <w:bCs/>
          <w:sz w:val="16"/>
          <w:szCs w:val="16"/>
        </w:rPr>
        <w:t xml:space="preserve">Nicola </w:t>
      </w:r>
      <w:proofErr w:type="spellStart"/>
      <w:r w:rsidRPr="00DF1312">
        <w:rPr>
          <w:b/>
          <w:bCs/>
          <w:sz w:val="16"/>
          <w:szCs w:val="16"/>
        </w:rPr>
        <w:t>Tineo</w:t>
      </w:r>
      <w:proofErr w:type="spellEnd"/>
      <w:r w:rsidRPr="00DF1312">
        <w:rPr>
          <w:b/>
          <w:bCs/>
          <w:sz w:val="16"/>
          <w:szCs w:val="16"/>
        </w:rPr>
        <w:t xml:space="preserve">, </w:t>
      </w:r>
      <w:r w:rsidRPr="00DF1312">
        <w:rPr>
          <w:sz w:val="16"/>
          <w:szCs w:val="16"/>
        </w:rPr>
        <w:t xml:space="preserve">supportato dall’associazione </w:t>
      </w:r>
      <w:r w:rsidRPr="00DF1312">
        <w:rPr>
          <w:b/>
          <w:bCs/>
          <w:sz w:val="16"/>
          <w:szCs w:val="16"/>
        </w:rPr>
        <w:t>A.P.S. Zona Blu</w:t>
      </w:r>
      <w:r w:rsidRPr="00DF1312">
        <w:rPr>
          <w:sz w:val="16"/>
          <w:szCs w:val="16"/>
        </w:rPr>
        <w:t xml:space="preserve">, le prime due edizioni hanno avuto luogo a </w:t>
      </w:r>
      <w:r w:rsidRPr="00DF1312">
        <w:rPr>
          <w:b/>
          <w:bCs/>
          <w:sz w:val="16"/>
          <w:szCs w:val="16"/>
        </w:rPr>
        <w:t xml:space="preserve">Militello Val di Catania </w:t>
      </w:r>
      <w:r w:rsidRPr="00DF1312">
        <w:rPr>
          <w:sz w:val="16"/>
          <w:szCs w:val="16"/>
        </w:rPr>
        <w:t xml:space="preserve">(CT), la terza edizione ad </w:t>
      </w:r>
      <w:r w:rsidRPr="00DF1312">
        <w:rPr>
          <w:b/>
          <w:bCs/>
          <w:sz w:val="16"/>
          <w:szCs w:val="16"/>
        </w:rPr>
        <w:t xml:space="preserve">Acate </w:t>
      </w:r>
      <w:r w:rsidRPr="00DF1312">
        <w:rPr>
          <w:sz w:val="16"/>
          <w:szCs w:val="16"/>
        </w:rPr>
        <w:t xml:space="preserve">(CT), la quarta presso </w:t>
      </w:r>
      <w:r w:rsidRPr="00DF1312">
        <w:rPr>
          <w:b/>
          <w:bCs/>
          <w:sz w:val="16"/>
          <w:szCs w:val="16"/>
        </w:rPr>
        <w:t xml:space="preserve">Chiaramonte Gulfi </w:t>
      </w:r>
      <w:r w:rsidRPr="00DF1312">
        <w:rPr>
          <w:sz w:val="16"/>
          <w:szCs w:val="16"/>
        </w:rPr>
        <w:t xml:space="preserve">(RG) e la quinta a </w:t>
      </w:r>
      <w:r w:rsidRPr="00DF1312">
        <w:rPr>
          <w:b/>
          <w:bCs/>
          <w:sz w:val="16"/>
          <w:szCs w:val="16"/>
        </w:rPr>
        <w:t xml:space="preserve">Modica </w:t>
      </w:r>
      <w:r w:rsidRPr="00DF1312">
        <w:rPr>
          <w:sz w:val="16"/>
          <w:szCs w:val="16"/>
        </w:rPr>
        <w:t xml:space="preserve">(RG). Utilizzando pratiche creative interdisciplinari pensate ad hoc per il territorio, l’intento di SITU è coinvolgere diverse tipologie di pubblici per innescare una rigenerazione territoriale a partire dall’esperienza artistica e culturale. Il festival intende instaurare un dialogo con il tessuto sociale e le diverse </w:t>
      </w:r>
      <w:proofErr w:type="spellStart"/>
      <w:r w:rsidRPr="00DF1312">
        <w:rPr>
          <w:sz w:val="16"/>
          <w:szCs w:val="16"/>
        </w:rPr>
        <w:t>realta</w:t>
      </w:r>
      <w:proofErr w:type="spellEnd"/>
      <w:r w:rsidRPr="00DF1312">
        <w:rPr>
          <w:sz w:val="16"/>
          <w:szCs w:val="16"/>
        </w:rPr>
        <w:t xml:space="preserve">̀ del territorio, per stimolare meccanismi e dinamiche collaborative tra gli artisti, artigiani, gli operatori culturali, i partecipanti e la </w:t>
      </w:r>
      <w:proofErr w:type="spellStart"/>
      <w:r w:rsidRPr="00DF1312">
        <w:rPr>
          <w:sz w:val="16"/>
          <w:szCs w:val="16"/>
        </w:rPr>
        <w:t>comunita</w:t>
      </w:r>
      <w:proofErr w:type="spellEnd"/>
      <w:r w:rsidRPr="00DF1312">
        <w:rPr>
          <w:sz w:val="16"/>
          <w:szCs w:val="16"/>
        </w:rPr>
        <w:t xml:space="preserve">̀ del territorio nel quale viene ospitato. </w:t>
      </w:r>
    </w:p>
    <w:p w:rsidR="00DF1312" w:rsidRDefault="00DF1312" w:rsidP="00DF1312">
      <w:pPr>
        <w:pStyle w:val="NormaleWeb"/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DF1312" w:rsidRPr="00DF1312" w:rsidRDefault="00DF1312" w:rsidP="00DF1312">
      <w:pPr>
        <w:pStyle w:val="NormaleWeb"/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DF1312" w:rsidRPr="00DF1312" w:rsidRDefault="00DF1312" w:rsidP="00DF131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064C9D" w:rsidRPr="00DF1312" w:rsidRDefault="00064C9D" w:rsidP="00DF131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064C9D" w:rsidRPr="00064C9D" w:rsidRDefault="00064C9D" w:rsidP="00DF131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064C9D" w:rsidRPr="00064C9D" w:rsidRDefault="00064C9D" w:rsidP="00DF131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CA0FCA" w:rsidRPr="00DF1312" w:rsidRDefault="00CA0FCA" w:rsidP="00DF131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A0FCA" w:rsidRPr="00DF1312" w:rsidSect="00BD4F5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9D"/>
    <w:rsid w:val="00064C9D"/>
    <w:rsid w:val="001E28D8"/>
    <w:rsid w:val="00310D46"/>
    <w:rsid w:val="00422B1E"/>
    <w:rsid w:val="00523AD1"/>
    <w:rsid w:val="00BD4F5D"/>
    <w:rsid w:val="00CA0FCA"/>
    <w:rsid w:val="00D17C76"/>
    <w:rsid w:val="00D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88C49D"/>
  <w15:chartTrackingRefBased/>
  <w15:docId w15:val="{054681E9-4116-4346-A0FD-90A5365B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64C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064C9D"/>
    <w:rPr>
      <w:i/>
      <w:iCs/>
    </w:rPr>
  </w:style>
  <w:style w:type="character" w:styleId="Enfasigrassetto">
    <w:name w:val="Strong"/>
    <w:basedOn w:val="Carpredefinitoparagrafo"/>
    <w:uiPriority w:val="22"/>
    <w:qFormat/>
    <w:rsid w:val="00064C9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13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9113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9786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aA4gdYsH7QiOO4c21XcyHfk8gTfu-PNj?usp=drive_link" TargetMode="External"/><Relationship Id="rId5" Type="http://schemas.openxmlformats.org/officeDocument/2006/relationships/hyperlink" Target="mailto:situproject@gmail.com" TargetMode="External"/><Relationship Id="rId4" Type="http://schemas.openxmlformats.org/officeDocument/2006/relationships/hyperlink" Target="https://drive.google.com/drive/folders/1aA4gdYsH7QiOO4c21XcyHfk8gTfu-PNj?usp=drive_li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 chiara</dc:creator>
  <cp:keywords/>
  <dc:description/>
  <cp:lastModifiedBy>francesca de chiara</cp:lastModifiedBy>
  <cp:revision>1</cp:revision>
  <dcterms:created xsi:type="dcterms:W3CDTF">2025-04-07T10:29:00Z</dcterms:created>
  <dcterms:modified xsi:type="dcterms:W3CDTF">2025-04-07T11:05:00Z</dcterms:modified>
</cp:coreProperties>
</file>